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1F" w:rsidRPr="00DB671F" w:rsidRDefault="00DB671F" w:rsidP="00DB6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1F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</w:p>
    <w:p w:rsidR="009206FF" w:rsidRDefault="00DB671F" w:rsidP="00DB6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учреждения, имеющего положительный опыт введения и реализации федеральных государственных образовательных стандартов общего образования</w:t>
      </w:r>
    </w:p>
    <w:p w:rsidR="00DB671F" w:rsidRDefault="00DB671F" w:rsidP="00DB6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7"/>
        <w:gridCol w:w="3944"/>
        <w:gridCol w:w="5210"/>
      </w:tblGrid>
      <w:tr w:rsidR="00DB671F" w:rsidRPr="00DB671F" w:rsidTr="00DB671F">
        <w:tc>
          <w:tcPr>
            <w:tcW w:w="9571" w:type="dxa"/>
            <w:gridSpan w:val="3"/>
            <w:shd w:val="clear" w:color="auto" w:fill="D9D9D9" w:themeFill="background1" w:themeFillShade="D9"/>
          </w:tcPr>
          <w:p w:rsidR="00DB671F" w:rsidRPr="00192CC6" w:rsidRDefault="00DB671F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sz w:val="20"/>
                <w:szCs w:val="20"/>
              </w:rPr>
              <w:t>Данные об образовательном учреждении (ОУ)</w:t>
            </w:r>
          </w:p>
        </w:tc>
      </w:tr>
      <w:tr w:rsidR="00DB671F" w:rsidRPr="00DB671F" w:rsidTr="00192CC6">
        <w:tc>
          <w:tcPr>
            <w:tcW w:w="417" w:type="dxa"/>
          </w:tcPr>
          <w:p w:rsidR="00DB671F" w:rsidRPr="00192CC6" w:rsidRDefault="00DB671F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44" w:type="dxa"/>
          </w:tcPr>
          <w:p w:rsidR="00DB671F" w:rsidRPr="00192CC6" w:rsidRDefault="00DB671F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информации</w:t>
            </w:r>
          </w:p>
        </w:tc>
        <w:tc>
          <w:tcPr>
            <w:tcW w:w="5210" w:type="dxa"/>
          </w:tcPr>
          <w:p w:rsidR="00DB671F" w:rsidRPr="00192CC6" w:rsidRDefault="00DB671F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информации</w:t>
            </w:r>
          </w:p>
        </w:tc>
      </w:tr>
      <w:tr w:rsidR="00DB671F" w:rsidRPr="00DB671F" w:rsidTr="00192CC6">
        <w:tc>
          <w:tcPr>
            <w:tcW w:w="417" w:type="dxa"/>
          </w:tcPr>
          <w:p w:rsidR="00DB671F" w:rsidRPr="00192CC6" w:rsidRDefault="00192CC6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4" w:type="dxa"/>
          </w:tcPr>
          <w:p w:rsidR="00DB671F" w:rsidRPr="00192CC6" w:rsidRDefault="00192CC6" w:rsidP="00DB6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ОУ </w:t>
            </w:r>
            <w:r w:rsidRPr="00192CC6">
              <w:rPr>
                <w:rFonts w:ascii="Times New Roman" w:hAnsi="Times New Roman" w:cs="Times New Roman"/>
                <w:sz w:val="20"/>
                <w:szCs w:val="20"/>
              </w:rPr>
              <w:t>(в соответствии с Уставом учреждения)</w:t>
            </w:r>
          </w:p>
        </w:tc>
        <w:tc>
          <w:tcPr>
            <w:tcW w:w="5210" w:type="dxa"/>
          </w:tcPr>
          <w:p w:rsidR="00DB671F" w:rsidRPr="00192CC6" w:rsidRDefault="004B5BA6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средняя общеобразовательная школа № 2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Т.Б.Куулар</w:t>
            </w:r>
            <w:proofErr w:type="spellEnd"/>
          </w:p>
        </w:tc>
      </w:tr>
      <w:tr w:rsidR="00DB671F" w:rsidRPr="00DB671F" w:rsidTr="00192CC6">
        <w:tc>
          <w:tcPr>
            <w:tcW w:w="417" w:type="dxa"/>
          </w:tcPr>
          <w:p w:rsidR="00DB671F" w:rsidRPr="00192CC6" w:rsidRDefault="00192CC6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44" w:type="dxa"/>
          </w:tcPr>
          <w:p w:rsidR="00DB671F" w:rsidRPr="00192CC6" w:rsidRDefault="00192CC6" w:rsidP="00DB67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ОУ</w:t>
            </w:r>
          </w:p>
        </w:tc>
        <w:tc>
          <w:tcPr>
            <w:tcW w:w="5210" w:type="dxa"/>
          </w:tcPr>
          <w:p w:rsidR="00DB671F" w:rsidRPr="00192CC6" w:rsidRDefault="004B5BA6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Татьяна Игоревна</w:t>
            </w:r>
          </w:p>
        </w:tc>
      </w:tr>
      <w:tr w:rsidR="00DB671F" w:rsidRPr="00DB671F" w:rsidTr="00192CC6">
        <w:tc>
          <w:tcPr>
            <w:tcW w:w="417" w:type="dxa"/>
          </w:tcPr>
          <w:p w:rsidR="00DB671F" w:rsidRPr="00192CC6" w:rsidRDefault="00192CC6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44" w:type="dxa"/>
          </w:tcPr>
          <w:p w:rsidR="00DB671F" w:rsidRPr="00192CC6" w:rsidRDefault="00192CC6" w:rsidP="00DB67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ОУ</w:t>
            </w:r>
          </w:p>
        </w:tc>
        <w:tc>
          <w:tcPr>
            <w:tcW w:w="5210" w:type="dxa"/>
          </w:tcPr>
          <w:p w:rsidR="00DB671F" w:rsidRPr="00192CC6" w:rsidRDefault="004B5BA6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аа-Хем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ул.Народная, 1В</w:t>
            </w:r>
          </w:p>
        </w:tc>
      </w:tr>
      <w:tr w:rsidR="00DB671F" w:rsidRPr="00DB671F" w:rsidTr="00192CC6">
        <w:tc>
          <w:tcPr>
            <w:tcW w:w="417" w:type="dxa"/>
          </w:tcPr>
          <w:p w:rsidR="00DB671F" w:rsidRPr="00192CC6" w:rsidRDefault="00192CC6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44" w:type="dxa"/>
          </w:tcPr>
          <w:p w:rsidR="00DB671F" w:rsidRPr="00192CC6" w:rsidRDefault="00192CC6" w:rsidP="00DB67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Телефон, факс</w:t>
            </w:r>
          </w:p>
        </w:tc>
        <w:tc>
          <w:tcPr>
            <w:tcW w:w="5210" w:type="dxa"/>
          </w:tcPr>
          <w:p w:rsidR="00DB671F" w:rsidRPr="00192CC6" w:rsidRDefault="004B5BA6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8(39422)92010</w:t>
            </w:r>
          </w:p>
        </w:tc>
      </w:tr>
      <w:tr w:rsidR="004717E0" w:rsidRPr="00DB671F" w:rsidTr="00192CC6">
        <w:tc>
          <w:tcPr>
            <w:tcW w:w="417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44" w:type="dxa"/>
          </w:tcPr>
          <w:p w:rsidR="004717E0" w:rsidRPr="00192CC6" w:rsidRDefault="004717E0" w:rsidP="00DB67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10" w:type="dxa"/>
          </w:tcPr>
          <w:p w:rsidR="004717E0" w:rsidRPr="004717E0" w:rsidRDefault="004717E0" w:rsidP="004717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1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4717E0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4717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Kh2@mail.ru</w:t>
            </w:r>
          </w:p>
        </w:tc>
      </w:tr>
      <w:tr w:rsidR="004717E0" w:rsidRPr="00DB671F" w:rsidTr="00192CC6">
        <w:tc>
          <w:tcPr>
            <w:tcW w:w="417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44" w:type="dxa"/>
          </w:tcPr>
          <w:p w:rsidR="004717E0" w:rsidRPr="00192CC6" w:rsidRDefault="004717E0" w:rsidP="00DB67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сайт ОУ</w:t>
            </w:r>
          </w:p>
        </w:tc>
        <w:tc>
          <w:tcPr>
            <w:tcW w:w="5210" w:type="dxa"/>
          </w:tcPr>
          <w:p w:rsidR="004717E0" w:rsidRPr="004B5BA6" w:rsidRDefault="004717E0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Tuva-skola2010.narod.ru</w:t>
            </w:r>
          </w:p>
        </w:tc>
      </w:tr>
      <w:tr w:rsidR="004717E0" w:rsidRPr="00DB671F" w:rsidTr="00192CC6">
        <w:tc>
          <w:tcPr>
            <w:tcW w:w="417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44" w:type="dxa"/>
          </w:tcPr>
          <w:p w:rsidR="004717E0" w:rsidRPr="00192CC6" w:rsidRDefault="004717E0" w:rsidP="00DB67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210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 учащихся</w:t>
            </w:r>
          </w:p>
        </w:tc>
      </w:tr>
      <w:tr w:rsidR="004717E0" w:rsidRPr="00DB671F" w:rsidTr="00DB671F">
        <w:tc>
          <w:tcPr>
            <w:tcW w:w="9571" w:type="dxa"/>
            <w:gridSpan w:val="3"/>
            <w:shd w:val="clear" w:color="auto" w:fill="D9D9D9" w:themeFill="background1" w:themeFillShade="D9"/>
          </w:tcPr>
          <w:p w:rsidR="004717E0" w:rsidRDefault="004717E0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положительного опыта введения и реализации </w:t>
            </w:r>
          </w:p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общего образования </w:t>
            </w:r>
          </w:p>
        </w:tc>
      </w:tr>
      <w:tr w:rsidR="004717E0" w:rsidRPr="00DB671F" w:rsidTr="00192CC6">
        <w:tc>
          <w:tcPr>
            <w:tcW w:w="417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4" w:type="dxa"/>
          </w:tcPr>
          <w:p w:rsidR="004717E0" w:rsidRPr="00192CC6" w:rsidRDefault="004717E0" w:rsidP="00192C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5210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Долгих Татьяна Игоревна – директор </w:t>
            </w:r>
          </w:p>
        </w:tc>
      </w:tr>
      <w:tr w:rsidR="004717E0" w:rsidRPr="00DB671F" w:rsidTr="00192CC6">
        <w:tc>
          <w:tcPr>
            <w:tcW w:w="417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44" w:type="dxa"/>
          </w:tcPr>
          <w:p w:rsidR="004717E0" w:rsidRPr="00192CC6" w:rsidRDefault="004717E0" w:rsidP="00192C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представляемого опыта</w:t>
            </w:r>
          </w:p>
        </w:tc>
        <w:tc>
          <w:tcPr>
            <w:tcW w:w="5210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в действии</w:t>
            </w:r>
          </w:p>
        </w:tc>
      </w:tr>
      <w:tr w:rsidR="004717E0" w:rsidRPr="00DB671F" w:rsidTr="00192CC6">
        <w:tc>
          <w:tcPr>
            <w:tcW w:w="417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44" w:type="dxa"/>
          </w:tcPr>
          <w:p w:rsidR="004717E0" w:rsidRPr="00192CC6" w:rsidRDefault="004717E0" w:rsidP="00192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Область применения опыта</w:t>
            </w:r>
          </w:p>
        </w:tc>
        <w:tc>
          <w:tcPr>
            <w:tcW w:w="5210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процесс, внеурочная деятельность</w:t>
            </w:r>
          </w:p>
        </w:tc>
      </w:tr>
      <w:tr w:rsidR="004717E0" w:rsidRPr="00DB671F" w:rsidTr="00192CC6">
        <w:tc>
          <w:tcPr>
            <w:tcW w:w="417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44" w:type="dxa"/>
          </w:tcPr>
          <w:p w:rsidR="004717E0" w:rsidRPr="00192CC6" w:rsidRDefault="004717E0" w:rsidP="00192C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Сущность представляемого опыта </w:t>
            </w:r>
          </w:p>
        </w:tc>
        <w:tc>
          <w:tcPr>
            <w:tcW w:w="5210" w:type="dxa"/>
          </w:tcPr>
          <w:p w:rsidR="004717E0" w:rsidRDefault="004717E0" w:rsidP="0064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7CC7">
              <w:rPr>
                <w:rFonts w:ascii="Times New Roman" w:hAnsi="Times New Roman" w:cs="Times New Roman"/>
                <w:sz w:val="20"/>
                <w:szCs w:val="20"/>
              </w:rPr>
              <w:t>Отражение запросов рынка образовательных услуг, потребность в переходе к работе по новому стандарту.</w:t>
            </w:r>
          </w:p>
          <w:p w:rsidR="004717E0" w:rsidRDefault="004717E0" w:rsidP="0064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более развиты за счет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школы полного 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меньше правонарушений.</w:t>
            </w:r>
          </w:p>
          <w:p w:rsidR="004717E0" w:rsidRDefault="004717E0" w:rsidP="0064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на данном этапе внедрения ФГОС желает быть лучше.</w:t>
            </w:r>
          </w:p>
          <w:p w:rsidR="004717E0" w:rsidRDefault="004717E0" w:rsidP="0064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Целью является формирование УУД, умение самостоятельно обновлять и совершенствовать свое образование в соответствии с условиями быстро меняющего мира.</w:t>
            </w:r>
          </w:p>
          <w:p w:rsidR="004717E0" w:rsidRDefault="004717E0" w:rsidP="0064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– экспериментальными и инновационными методами реализовать основные позиции ФГОС.</w:t>
            </w:r>
          </w:p>
          <w:p w:rsidR="004717E0" w:rsidRPr="00647CC7" w:rsidRDefault="004717E0" w:rsidP="0064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внедрения ФГОС показывает, что идеи актуальны и востребованы современной образовательной системой.</w:t>
            </w:r>
          </w:p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7E0" w:rsidRPr="00DB671F" w:rsidTr="00192CC6">
        <w:tc>
          <w:tcPr>
            <w:tcW w:w="417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44" w:type="dxa"/>
          </w:tcPr>
          <w:p w:rsidR="004717E0" w:rsidRPr="00192CC6" w:rsidRDefault="004717E0" w:rsidP="00192C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Готовность ОУ к распространению опыта</w:t>
            </w:r>
          </w:p>
        </w:tc>
        <w:tc>
          <w:tcPr>
            <w:tcW w:w="5210" w:type="dxa"/>
          </w:tcPr>
          <w:p w:rsidR="004717E0" w:rsidRDefault="004717E0" w:rsidP="00647C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Созданы программы по предметам, по внеурочной деятельности.</w:t>
            </w:r>
          </w:p>
          <w:p w:rsidR="004717E0" w:rsidRDefault="004717E0" w:rsidP="00647C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Опубликованы статьи в материалах республиканской научно-практической конференции «Введение ФГОС в Республике Тыва: опыт, проблемы, перспективы».</w:t>
            </w:r>
          </w:p>
          <w:p w:rsidR="004717E0" w:rsidRPr="00647CC7" w:rsidRDefault="004717E0" w:rsidP="00647C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Опубликована программа внеурочной деятельности «К истокам» в материалах республиканского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конкурса методических разработок внеурочных видов образовательной деятельности младших школьников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17E0" w:rsidRPr="00DB671F" w:rsidTr="00192CC6">
        <w:tc>
          <w:tcPr>
            <w:tcW w:w="417" w:type="dxa"/>
          </w:tcPr>
          <w:p w:rsidR="004717E0" w:rsidRPr="00192CC6" w:rsidRDefault="004717E0" w:rsidP="00DB6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C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44" w:type="dxa"/>
          </w:tcPr>
          <w:p w:rsidR="004717E0" w:rsidRPr="00192CC6" w:rsidRDefault="004717E0" w:rsidP="00192C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формы распространения опыта</w:t>
            </w:r>
          </w:p>
        </w:tc>
        <w:tc>
          <w:tcPr>
            <w:tcW w:w="5210" w:type="dxa"/>
          </w:tcPr>
          <w:p w:rsidR="004717E0" w:rsidRPr="004B5BA6" w:rsidRDefault="004717E0" w:rsidP="00DB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и республиканских семинаров, мастер-классов; публикации статей в СМИ</w:t>
            </w:r>
          </w:p>
        </w:tc>
      </w:tr>
    </w:tbl>
    <w:p w:rsidR="00DB671F" w:rsidRPr="00DB671F" w:rsidRDefault="00DB671F" w:rsidP="00DB671F">
      <w:pPr>
        <w:spacing w:after="0"/>
        <w:jc w:val="center"/>
        <w:rPr>
          <w:rFonts w:ascii="Times New Roman" w:hAnsi="Times New Roman" w:cs="Times New Roman"/>
        </w:rPr>
      </w:pPr>
    </w:p>
    <w:sectPr w:rsidR="00DB671F" w:rsidRPr="00DB671F" w:rsidSect="0092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74C"/>
    <w:multiLevelType w:val="hybridMultilevel"/>
    <w:tmpl w:val="1D64E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FC2A2C"/>
    <w:multiLevelType w:val="hybridMultilevel"/>
    <w:tmpl w:val="35149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671F"/>
    <w:rsid w:val="00192CC6"/>
    <w:rsid w:val="00420633"/>
    <w:rsid w:val="004717E0"/>
    <w:rsid w:val="004B5BA6"/>
    <w:rsid w:val="00513F46"/>
    <w:rsid w:val="00647CC7"/>
    <w:rsid w:val="009206FF"/>
    <w:rsid w:val="00926278"/>
    <w:rsid w:val="00DB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сош№2</dc:creator>
  <cp:keywords/>
  <dc:description/>
  <cp:lastModifiedBy>лена</cp:lastModifiedBy>
  <cp:revision>8</cp:revision>
  <dcterms:created xsi:type="dcterms:W3CDTF">2011-06-05T12:29:00Z</dcterms:created>
  <dcterms:modified xsi:type="dcterms:W3CDTF">2011-06-07T01:09:00Z</dcterms:modified>
</cp:coreProperties>
</file>